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EF3" w:rsidRPr="00707085" w:rsidRDefault="00FD1EF3" w:rsidP="00FD1EF3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  <w:t>В Белокалитвинском районе на 01</w:t>
      </w:r>
      <w:r w:rsidRPr="00707085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707085">
        <w:rPr>
          <w:sz w:val="28"/>
          <w:szCs w:val="28"/>
        </w:rPr>
        <w:t xml:space="preserve"> 2020 года бо</w:t>
      </w:r>
      <w:r>
        <w:rPr>
          <w:sz w:val="28"/>
          <w:szCs w:val="28"/>
        </w:rPr>
        <w:t xml:space="preserve">льных </w:t>
      </w:r>
      <w:proofErr w:type="spellStart"/>
      <w:r>
        <w:rPr>
          <w:sz w:val="28"/>
          <w:szCs w:val="28"/>
        </w:rPr>
        <w:t>коронавирусом</w:t>
      </w:r>
      <w:proofErr w:type="spellEnd"/>
      <w:r>
        <w:rPr>
          <w:sz w:val="28"/>
          <w:szCs w:val="28"/>
        </w:rPr>
        <w:t xml:space="preserve"> достигло 226</w:t>
      </w:r>
      <w:r w:rsidRPr="00707085">
        <w:rPr>
          <w:sz w:val="28"/>
          <w:szCs w:val="28"/>
        </w:rPr>
        <w:t xml:space="preserve"> человек. </w:t>
      </w:r>
    </w:p>
    <w:p w:rsidR="00FD1EF3" w:rsidRPr="00707085" w:rsidRDefault="00FD1EF3" w:rsidP="00FD1EF3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07085">
        <w:rPr>
          <w:sz w:val="28"/>
          <w:szCs w:val="28"/>
        </w:rPr>
        <w:t>За весь пе</w:t>
      </w:r>
      <w:r>
        <w:rPr>
          <w:sz w:val="28"/>
          <w:szCs w:val="28"/>
        </w:rPr>
        <w:t>риод в районе выздоровели 86</w:t>
      </w:r>
      <w:r w:rsidRPr="00707085">
        <w:rPr>
          <w:sz w:val="28"/>
          <w:szCs w:val="28"/>
        </w:rPr>
        <w:t xml:space="preserve"> заболевших.</w:t>
      </w:r>
    </w:p>
    <w:p w:rsidR="00FD1EF3" w:rsidRDefault="00FD1EF3" w:rsidP="00FD1EF3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07085">
        <w:rPr>
          <w:sz w:val="28"/>
          <w:szCs w:val="28"/>
        </w:rPr>
        <w:t>Показатели, на основании которых могут</w:t>
      </w:r>
      <w:r>
        <w:rPr>
          <w:sz w:val="28"/>
          <w:szCs w:val="28"/>
        </w:rPr>
        <w:t xml:space="preserve"> </w:t>
      </w:r>
      <w:r w:rsidRPr="00707085">
        <w:rPr>
          <w:sz w:val="28"/>
          <w:szCs w:val="28"/>
        </w:rPr>
        <w:t>снят</w:t>
      </w:r>
      <w:r>
        <w:rPr>
          <w:sz w:val="28"/>
          <w:szCs w:val="28"/>
        </w:rPr>
        <w:t>ь</w:t>
      </w:r>
      <w:r w:rsidRPr="00707085">
        <w:rPr>
          <w:sz w:val="28"/>
          <w:szCs w:val="28"/>
        </w:rPr>
        <w:t xml:space="preserve"> ограничения в Белокалитвинском районе</w:t>
      </w:r>
      <w:r>
        <w:rPr>
          <w:sz w:val="28"/>
          <w:szCs w:val="28"/>
        </w:rPr>
        <w:t xml:space="preserve"> на 01.06.2020</w:t>
      </w:r>
    </w:p>
    <w:p w:rsidR="00FD1EF3" w:rsidRPr="0015296F" w:rsidRDefault="00FD1EF3" w:rsidP="00FD1EF3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10"/>
          <w:szCs w:val="10"/>
        </w:rPr>
      </w:pPr>
    </w:p>
    <w:tbl>
      <w:tblPr>
        <w:tblW w:w="1037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619"/>
        <w:gridCol w:w="2920"/>
        <w:gridCol w:w="353"/>
        <w:gridCol w:w="929"/>
        <w:gridCol w:w="1585"/>
        <w:gridCol w:w="1102"/>
        <w:gridCol w:w="711"/>
        <w:gridCol w:w="1979"/>
        <w:gridCol w:w="168"/>
      </w:tblGrid>
      <w:tr w:rsidR="00FD1EF3" w:rsidRPr="007E47B6" w:rsidTr="00FD1EF3">
        <w:trPr>
          <w:gridBefore w:val="1"/>
          <w:gridAfter w:val="1"/>
          <w:wBefore w:w="10" w:type="dxa"/>
          <w:wAfter w:w="168" w:type="dxa"/>
        </w:trPr>
        <w:tc>
          <w:tcPr>
            <w:tcW w:w="619" w:type="dxa"/>
            <w:shd w:val="clear" w:color="auto" w:fill="auto"/>
          </w:tcPr>
          <w:p w:rsidR="00FD1EF3" w:rsidRPr="007E47B6" w:rsidRDefault="00FD1EF3" w:rsidP="00884ADA">
            <w:pPr>
              <w:pStyle w:val="a8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  <w:r w:rsidRPr="007E47B6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3273" w:type="dxa"/>
            <w:gridSpan w:val="2"/>
            <w:shd w:val="clear" w:color="auto" w:fill="auto"/>
          </w:tcPr>
          <w:p w:rsidR="00FD1EF3" w:rsidRPr="007E47B6" w:rsidRDefault="00FD1EF3" w:rsidP="00884ADA">
            <w:pPr>
              <w:pStyle w:val="a8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  <w:r w:rsidRPr="007E47B6">
              <w:rPr>
                <w:rFonts w:eastAsia="Calibri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29" w:type="dxa"/>
            <w:shd w:val="clear" w:color="auto" w:fill="auto"/>
          </w:tcPr>
          <w:p w:rsidR="00FD1EF3" w:rsidRPr="007E47B6" w:rsidRDefault="00FD1EF3" w:rsidP="00884ADA">
            <w:pPr>
              <w:pStyle w:val="a8"/>
              <w:spacing w:before="0" w:beforeAutospacing="0" w:after="0" w:afterAutospacing="0"/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585" w:type="dxa"/>
            <w:shd w:val="clear" w:color="auto" w:fill="auto"/>
          </w:tcPr>
          <w:p w:rsidR="00FD1EF3" w:rsidRPr="007E47B6" w:rsidRDefault="00FD1EF3" w:rsidP="00884ADA">
            <w:pPr>
              <w:pStyle w:val="a8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  <w:r w:rsidRPr="007E47B6">
              <w:rPr>
                <w:rFonts w:eastAsia="Calibri"/>
                <w:sz w:val="28"/>
                <w:szCs w:val="28"/>
              </w:rPr>
              <w:t>План по Ростовской области</w:t>
            </w:r>
          </w:p>
        </w:tc>
        <w:tc>
          <w:tcPr>
            <w:tcW w:w="1813" w:type="dxa"/>
            <w:gridSpan w:val="2"/>
            <w:shd w:val="clear" w:color="auto" w:fill="auto"/>
          </w:tcPr>
          <w:p w:rsidR="00FD1EF3" w:rsidRPr="007E47B6" w:rsidRDefault="00FD1EF3" w:rsidP="00884ADA">
            <w:pPr>
              <w:pStyle w:val="a8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  <w:r w:rsidRPr="007E47B6">
              <w:rPr>
                <w:rFonts w:eastAsia="Calibri"/>
                <w:sz w:val="28"/>
                <w:szCs w:val="28"/>
              </w:rPr>
              <w:t>Факт по Ростовской области</w:t>
            </w:r>
          </w:p>
        </w:tc>
        <w:tc>
          <w:tcPr>
            <w:tcW w:w="1979" w:type="dxa"/>
            <w:shd w:val="clear" w:color="auto" w:fill="auto"/>
          </w:tcPr>
          <w:p w:rsidR="00FD1EF3" w:rsidRPr="007E47B6" w:rsidRDefault="00FD1EF3" w:rsidP="00884ADA">
            <w:pPr>
              <w:pStyle w:val="a8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  <w:r w:rsidRPr="007E47B6">
              <w:rPr>
                <w:rFonts w:eastAsia="Calibri"/>
                <w:sz w:val="28"/>
                <w:szCs w:val="28"/>
              </w:rPr>
              <w:t xml:space="preserve">Факт по </w:t>
            </w:r>
            <w:proofErr w:type="spellStart"/>
            <w:r w:rsidRPr="007E47B6">
              <w:rPr>
                <w:rFonts w:eastAsia="Calibri"/>
                <w:sz w:val="28"/>
                <w:szCs w:val="28"/>
              </w:rPr>
              <w:t>Белокалитвин-скому</w:t>
            </w:r>
            <w:proofErr w:type="spellEnd"/>
            <w:r w:rsidRPr="007E47B6">
              <w:rPr>
                <w:rFonts w:eastAsia="Calibri"/>
                <w:sz w:val="28"/>
                <w:szCs w:val="28"/>
              </w:rPr>
              <w:t xml:space="preserve"> району</w:t>
            </w:r>
          </w:p>
        </w:tc>
      </w:tr>
      <w:tr w:rsidR="00FD1EF3" w:rsidRPr="007E47B6" w:rsidTr="00FD1EF3">
        <w:trPr>
          <w:gridBefore w:val="1"/>
          <w:gridAfter w:val="1"/>
          <w:wBefore w:w="10" w:type="dxa"/>
          <w:wAfter w:w="168" w:type="dxa"/>
        </w:trPr>
        <w:tc>
          <w:tcPr>
            <w:tcW w:w="619" w:type="dxa"/>
            <w:shd w:val="clear" w:color="auto" w:fill="auto"/>
          </w:tcPr>
          <w:p w:rsidR="00FD1EF3" w:rsidRPr="007E47B6" w:rsidRDefault="00FD1EF3" w:rsidP="00884ADA">
            <w:pPr>
              <w:pStyle w:val="a8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  <w:r w:rsidRPr="007E47B6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273" w:type="dxa"/>
            <w:gridSpan w:val="2"/>
            <w:shd w:val="clear" w:color="auto" w:fill="auto"/>
          </w:tcPr>
          <w:p w:rsidR="00FD1EF3" w:rsidRPr="007E47B6" w:rsidRDefault="00FD1EF3" w:rsidP="00884ADA">
            <w:pPr>
              <w:pStyle w:val="a8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  <w:r w:rsidRPr="007E47B6">
              <w:rPr>
                <w:rFonts w:eastAsia="Calibri"/>
                <w:sz w:val="28"/>
                <w:szCs w:val="28"/>
              </w:rPr>
              <w:t>Показатель заболевших на 100 тыс. населения</w:t>
            </w:r>
          </w:p>
        </w:tc>
        <w:tc>
          <w:tcPr>
            <w:tcW w:w="929" w:type="dxa"/>
            <w:shd w:val="clear" w:color="auto" w:fill="auto"/>
          </w:tcPr>
          <w:p w:rsidR="00FD1EF3" w:rsidRPr="007E47B6" w:rsidRDefault="00FD1EF3" w:rsidP="00884ADA">
            <w:pPr>
              <w:pStyle w:val="a8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  <w:r w:rsidRPr="007E47B6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585" w:type="dxa"/>
            <w:shd w:val="clear" w:color="auto" w:fill="auto"/>
          </w:tcPr>
          <w:p w:rsidR="00FD1EF3" w:rsidRPr="007E47B6" w:rsidRDefault="00FD1EF3" w:rsidP="00884ADA">
            <w:pPr>
              <w:pStyle w:val="a8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  <w:r w:rsidRPr="007E47B6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813" w:type="dxa"/>
            <w:gridSpan w:val="2"/>
            <w:shd w:val="clear" w:color="auto" w:fill="auto"/>
          </w:tcPr>
          <w:p w:rsidR="00FD1EF3" w:rsidRPr="007E47B6" w:rsidRDefault="00FD1EF3" w:rsidP="00884ADA">
            <w:pPr>
              <w:pStyle w:val="a8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113,3</w:t>
            </w:r>
          </w:p>
        </w:tc>
        <w:tc>
          <w:tcPr>
            <w:tcW w:w="1979" w:type="dxa"/>
            <w:shd w:val="clear" w:color="auto" w:fill="auto"/>
          </w:tcPr>
          <w:p w:rsidR="00FD1EF3" w:rsidRPr="007E47B6" w:rsidRDefault="00FD1EF3" w:rsidP="00884ADA">
            <w:pPr>
              <w:pStyle w:val="a8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204,76</w:t>
            </w:r>
          </w:p>
        </w:tc>
      </w:tr>
      <w:tr w:rsidR="00FD1EF3" w:rsidRPr="007E47B6" w:rsidTr="00FD1EF3">
        <w:trPr>
          <w:gridBefore w:val="1"/>
          <w:gridAfter w:val="1"/>
          <w:wBefore w:w="10" w:type="dxa"/>
          <w:wAfter w:w="168" w:type="dxa"/>
        </w:trPr>
        <w:tc>
          <w:tcPr>
            <w:tcW w:w="619" w:type="dxa"/>
            <w:shd w:val="clear" w:color="auto" w:fill="auto"/>
          </w:tcPr>
          <w:p w:rsidR="00FD1EF3" w:rsidRPr="007E47B6" w:rsidRDefault="00FD1EF3" w:rsidP="00884ADA">
            <w:pPr>
              <w:pStyle w:val="a8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  <w:r w:rsidRPr="007E47B6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273" w:type="dxa"/>
            <w:gridSpan w:val="2"/>
            <w:shd w:val="clear" w:color="auto" w:fill="auto"/>
          </w:tcPr>
          <w:p w:rsidR="00FD1EF3" w:rsidRPr="007E47B6" w:rsidRDefault="00FD1EF3" w:rsidP="00884ADA">
            <w:pPr>
              <w:pStyle w:val="a8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  <w:r w:rsidRPr="007E47B6">
              <w:rPr>
                <w:rFonts w:eastAsia="Calibri"/>
                <w:sz w:val="28"/>
                <w:szCs w:val="28"/>
              </w:rPr>
              <w:t>Коэффициент распространения инфекции</w:t>
            </w:r>
          </w:p>
        </w:tc>
        <w:tc>
          <w:tcPr>
            <w:tcW w:w="929" w:type="dxa"/>
            <w:shd w:val="clear" w:color="auto" w:fill="auto"/>
          </w:tcPr>
          <w:p w:rsidR="00FD1EF3" w:rsidRPr="007E47B6" w:rsidRDefault="00FD1EF3" w:rsidP="00884ADA">
            <w:pPr>
              <w:pStyle w:val="a8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  <w:r w:rsidRPr="007E47B6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585" w:type="dxa"/>
            <w:shd w:val="clear" w:color="auto" w:fill="auto"/>
          </w:tcPr>
          <w:p w:rsidR="00FD1EF3" w:rsidRPr="007E47B6" w:rsidRDefault="00FD1EF3" w:rsidP="00884ADA">
            <w:pPr>
              <w:pStyle w:val="a8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  <w:r w:rsidRPr="007E47B6">
              <w:rPr>
                <w:rFonts w:eastAsia="Calibri"/>
                <w:sz w:val="28"/>
                <w:szCs w:val="28"/>
              </w:rPr>
              <w:t>1,0</w:t>
            </w:r>
          </w:p>
        </w:tc>
        <w:tc>
          <w:tcPr>
            <w:tcW w:w="1813" w:type="dxa"/>
            <w:gridSpan w:val="2"/>
            <w:shd w:val="clear" w:color="auto" w:fill="auto"/>
          </w:tcPr>
          <w:p w:rsidR="00FD1EF3" w:rsidRPr="007E47B6" w:rsidRDefault="00FD1EF3" w:rsidP="00884ADA">
            <w:pPr>
              <w:pStyle w:val="a8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</w:t>
            </w:r>
            <w:r w:rsidRPr="007E47B6">
              <w:rPr>
                <w:rFonts w:eastAsia="Calibri"/>
                <w:sz w:val="28"/>
                <w:szCs w:val="28"/>
              </w:rPr>
              <w:t>7</w:t>
            </w: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979" w:type="dxa"/>
            <w:shd w:val="clear" w:color="auto" w:fill="auto"/>
          </w:tcPr>
          <w:p w:rsidR="00FD1EF3" w:rsidRPr="007E47B6" w:rsidRDefault="00FD1EF3" w:rsidP="00884ADA">
            <w:pPr>
              <w:pStyle w:val="a8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1,58</w:t>
            </w:r>
          </w:p>
        </w:tc>
      </w:tr>
      <w:tr w:rsidR="00FD1EF3" w:rsidRPr="007E47B6" w:rsidTr="00FD1EF3">
        <w:trPr>
          <w:gridBefore w:val="1"/>
          <w:gridAfter w:val="1"/>
          <w:wBefore w:w="10" w:type="dxa"/>
          <w:wAfter w:w="168" w:type="dxa"/>
        </w:trPr>
        <w:tc>
          <w:tcPr>
            <w:tcW w:w="619" w:type="dxa"/>
            <w:shd w:val="clear" w:color="auto" w:fill="auto"/>
          </w:tcPr>
          <w:p w:rsidR="00FD1EF3" w:rsidRPr="007E47B6" w:rsidRDefault="00FD1EF3" w:rsidP="00884ADA">
            <w:pPr>
              <w:pStyle w:val="a8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  <w:r w:rsidRPr="007E47B6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273" w:type="dxa"/>
            <w:gridSpan w:val="2"/>
            <w:shd w:val="clear" w:color="auto" w:fill="auto"/>
          </w:tcPr>
          <w:p w:rsidR="00FD1EF3" w:rsidRPr="007E47B6" w:rsidRDefault="00FD1EF3" w:rsidP="00884ADA">
            <w:pPr>
              <w:pStyle w:val="a8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  <w:r w:rsidRPr="007E47B6">
              <w:rPr>
                <w:rFonts w:eastAsia="Calibri"/>
                <w:sz w:val="28"/>
                <w:szCs w:val="28"/>
              </w:rPr>
              <w:t xml:space="preserve">Наличие свободного коечного фонда для больных </w:t>
            </w:r>
            <w:r w:rsidRPr="007E47B6">
              <w:rPr>
                <w:rFonts w:eastAsia="Calibri"/>
                <w:sz w:val="28"/>
                <w:szCs w:val="28"/>
                <w:lang w:val="en-US"/>
              </w:rPr>
              <w:t>COVID</w:t>
            </w:r>
            <w:r w:rsidRPr="007E47B6">
              <w:rPr>
                <w:rFonts w:eastAsia="Calibri"/>
                <w:sz w:val="28"/>
                <w:szCs w:val="28"/>
              </w:rPr>
              <w:t>-19 (не менее 50% от нормативной потребности  в инфекционных койках)</w:t>
            </w:r>
          </w:p>
        </w:tc>
        <w:tc>
          <w:tcPr>
            <w:tcW w:w="929" w:type="dxa"/>
            <w:shd w:val="clear" w:color="auto" w:fill="auto"/>
          </w:tcPr>
          <w:p w:rsidR="00FD1EF3" w:rsidRPr="007E47B6" w:rsidRDefault="00FD1EF3" w:rsidP="00884ADA">
            <w:pPr>
              <w:pStyle w:val="a8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  <w:r w:rsidRPr="007E47B6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1585" w:type="dxa"/>
            <w:shd w:val="clear" w:color="auto" w:fill="auto"/>
          </w:tcPr>
          <w:p w:rsidR="00FD1EF3" w:rsidRPr="007E47B6" w:rsidRDefault="00FD1EF3" w:rsidP="00884ADA">
            <w:pPr>
              <w:pStyle w:val="a8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  <w:r w:rsidRPr="007E47B6">
              <w:rPr>
                <w:rFonts w:eastAsia="Calibri"/>
                <w:sz w:val="28"/>
                <w:szCs w:val="28"/>
              </w:rPr>
              <w:t>50%</w:t>
            </w:r>
          </w:p>
        </w:tc>
        <w:tc>
          <w:tcPr>
            <w:tcW w:w="1813" w:type="dxa"/>
            <w:gridSpan w:val="2"/>
            <w:shd w:val="clear" w:color="auto" w:fill="auto"/>
          </w:tcPr>
          <w:p w:rsidR="00FD1EF3" w:rsidRPr="007E47B6" w:rsidRDefault="00FD1EF3" w:rsidP="00884ADA">
            <w:pPr>
              <w:pStyle w:val="a8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81,5</w:t>
            </w:r>
          </w:p>
        </w:tc>
        <w:tc>
          <w:tcPr>
            <w:tcW w:w="1979" w:type="dxa"/>
            <w:shd w:val="clear" w:color="auto" w:fill="auto"/>
          </w:tcPr>
          <w:p w:rsidR="00FD1EF3" w:rsidRPr="007E47B6" w:rsidRDefault="00FD1EF3" w:rsidP="00884ADA">
            <w:pPr>
              <w:pStyle w:val="a8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  <w:r w:rsidRPr="007E47B6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7,6</w:t>
            </w:r>
            <w:r w:rsidRPr="007E47B6">
              <w:rPr>
                <w:rFonts w:eastAsia="Calibri"/>
                <w:sz w:val="28"/>
                <w:szCs w:val="28"/>
              </w:rPr>
              <w:t>%</w:t>
            </w:r>
          </w:p>
        </w:tc>
      </w:tr>
      <w:tr w:rsidR="00FD1EF3" w:rsidRPr="007E47B6" w:rsidTr="00FD1EF3">
        <w:trPr>
          <w:gridBefore w:val="1"/>
          <w:gridAfter w:val="1"/>
          <w:wBefore w:w="10" w:type="dxa"/>
          <w:wAfter w:w="168" w:type="dxa"/>
        </w:trPr>
        <w:tc>
          <w:tcPr>
            <w:tcW w:w="619" w:type="dxa"/>
            <w:shd w:val="clear" w:color="auto" w:fill="auto"/>
          </w:tcPr>
          <w:p w:rsidR="00FD1EF3" w:rsidRPr="007E47B6" w:rsidRDefault="00FD1EF3" w:rsidP="00884ADA">
            <w:pPr>
              <w:pStyle w:val="a8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  <w:r w:rsidRPr="007E47B6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273" w:type="dxa"/>
            <w:gridSpan w:val="2"/>
            <w:shd w:val="clear" w:color="auto" w:fill="auto"/>
          </w:tcPr>
          <w:p w:rsidR="00FD1EF3" w:rsidRPr="007E47B6" w:rsidRDefault="00FD1EF3" w:rsidP="00884ADA">
            <w:pPr>
              <w:pStyle w:val="a8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  <w:r w:rsidRPr="007E47B6">
              <w:rPr>
                <w:rFonts w:eastAsia="Calibri"/>
                <w:sz w:val="28"/>
                <w:szCs w:val="28"/>
              </w:rPr>
              <w:t>Показатель тестирования на 100 тысяч населения – не менее 70 (введен с 13.05.2020)</w:t>
            </w:r>
          </w:p>
        </w:tc>
        <w:tc>
          <w:tcPr>
            <w:tcW w:w="929" w:type="dxa"/>
            <w:shd w:val="clear" w:color="auto" w:fill="auto"/>
          </w:tcPr>
          <w:p w:rsidR="00FD1EF3" w:rsidRPr="007E47B6" w:rsidRDefault="00FD1EF3" w:rsidP="00884ADA">
            <w:pPr>
              <w:pStyle w:val="a8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  <w:r w:rsidRPr="007E47B6">
              <w:rPr>
                <w:rFonts w:eastAsia="Calibri"/>
                <w:sz w:val="28"/>
                <w:szCs w:val="28"/>
              </w:rPr>
              <w:t>чел.</w:t>
            </w:r>
          </w:p>
        </w:tc>
        <w:tc>
          <w:tcPr>
            <w:tcW w:w="1585" w:type="dxa"/>
            <w:shd w:val="clear" w:color="auto" w:fill="auto"/>
          </w:tcPr>
          <w:p w:rsidR="00FD1EF3" w:rsidRPr="007E47B6" w:rsidRDefault="00FD1EF3" w:rsidP="00884ADA">
            <w:pPr>
              <w:pStyle w:val="a8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70,0</w:t>
            </w:r>
          </w:p>
        </w:tc>
        <w:tc>
          <w:tcPr>
            <w:tcW w:w="1813" w:type="dxa"/>
            <w:gridSpan w:val="2"/>
            <w:shd w:val="clear" w:color="auto" w:fill="auto"/>
          </w:tcPr>
          <w:p w:rsidR="00FD1EF3" w:rsidRPr="007E47B6" w:rsidRDefault="00FD1EF3" w:rsidP="00884ADA">
            <w:pPr>
              <w:pStyle w:val="a8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114,7</w:t>
            </w:r>
          </w:p>
        </w:tc>
        <w:tc>
          <w:tcPr>
            <w:tcW w:w="1979" w:type="dxa"/>
            <w:shd w:val="clear" w:color="auto" w:fill="auto"/>
          </w:tcPr>
          <w:p w:rsidR="00FD1EF3" w:rsidRPr="007E47B6" w:rsidRDefault="00FD1EF3" w:rsidP="00884ADA">
            <w:pPr>
              <w:pStyle w:val="a8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70,0</w:t>
            </w:r>
          </w:p>
        </w:tc>
      </w:tr>
      <w:tr w:rsidR="00ED3C6E" w:rsidRPr="00ED3C6E" w:rsidTr="00FD1E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85"/>
        </w:trPr>
        <w:tc>
          <w:tcPr>
            <w:tcW w:w="3549" w:type="dxa"/>
            <w:gridSpan w:val="3"/>
            <w:shd w:val="clear" w:color="auto" w:fill="auto"/>
            <w:vAlign w:val="bottom"/>
          </w:tcPr>
          <w:p w:rsidR="00ED3C6E" w:rsidRPr="00ED3C6E" w:rsidRDefault="00ED3C6E" w:rsidP="00407C60">
            <w:pPr>
              <w:rPr>
                <w:sz w:val="28"/>
                <w:szCs w:val="28"/>
              </w:rPr>
            </w:pPr>
            <w:bookmarkStart w:id="1" w:name="SIGNERPOST1"/>
            <w:bookmarkEnd w:id="1"/>
          </w:p>
        </w:tc>
        <w:tc>
          <w:tcPr>
            <w:tcW w:w="3969" w:type="dxa"/>
            <w:gridSpan w:val="4"/>
          </w:tcPr>
          <w:p w:rsidR="00ED3C6E" w:rsidRPr="00ED3C6E" w:rsidRDefault="00ED3C6E" w:rsidP="00AF48C2">
            <w:pPr>
              <w:rPr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2858" w:type="dxa"/>
            <w:gridSpan w:val="3"/>
            <w:shd w:val="clear" w:color="auto" w:fill="auto"/>
            <w:vAlign w:val="bottom"/>
          </w:tcPr>
          <w:p w:rsidR="00A27833" w:rsidRPr="00ED3C6E" w:rsidRDefault="00A27833" w:rsidP="00E14A86">
            <w:pPr>
              <w:jc w:val="right"/>
              <w:rPr>
                <w:sz w:val="28"/>
                <w:szCs w:val="28"/>
              </w:rPr>
            </w:pPr>
            <w:bookmarkStart w:id="3" w:name="SIGNERNAME1"/>
            <w:bookmarkEnd w:id="3"/>
          </w:p>
        </w:tc>
      </w:tr>
    </w:tbl>
    <w:p w:rsidR="00891FAE" w:rsidRDefault="00891FA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BC555E" w:rsidRDefault="00BC555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Pr="00317417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bookmarkStart w:id="4" w:name="EXECUTOR"/>
      <w:bookmarkEnd w:id="4"/>
    </w:p>
    <w:sectPr w:rsidR="00ED3C6E" w:rsidRPr="00317417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86692"/>
    <w:rsid w:val="004933AF"/>
    <w:rsid w:val="004B0CAD"/>
    <w:rsid w:val="004B7955"/>
    <w:rsid w:val="004F0728"/>
    <w:rsid w:val="0051133F"/>
    <w:rsid w:val="0051324D"/>
    <w:rsid w:val="0057131D"/>
    <w:rsid w:val="00571A7C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162FA"/>
    <w:rsid w:val="00D26B7F"/>
    <w:rsid w:val="00D34996"/>
    <w:rsid w:val="00D42EEF"/>
    <w:rsid w:val="00D43D69"/>
    <w:rsid w:val="00D71A07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54807"/>
    <w:rsid w:val="00F868EC"/>
    <w:rsid w:val="00FB0FCD"/>
    <w:rsid w:val="00FC116A"/>
    <w:rsid w:val="00FD1EF3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FD1E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AD2EB-160F-416B-8C59-E5D44BC8E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11</cp:revision>
  <cp:lastPrinted>2019-01-29T05:53:00Z</cp:lastPrinted>
  <dcterms:created xsi:type="dcterms:W3CDTF">2019-09-20T08:32:00Z</dcterms:created>
  <dcterms:modified xsi:type="dcterms:W3CDTF">2020-06-02T08:12:00Z</dcterms:modified>
</cp:coreProperties>
</file>